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25" w:rsidRDefault="00185825" w:rsidP="00185825">
      <w:pPr>
        <w:jc w:val="center"/>
        <w:rPr>
          <w:rFonts w:eastAsiaTheme="minorEastAsia" w:hAnsi="Calibri"/>
          <w:b/>
          <w:bCs/>
          <w:color w:val="000000" w:themeColor="text1"/>
          <w:kern w:val="24"/>
          <w:sz w:val="48"/>
          <w:szCs w:val="48"/>
          <w:u w:val="single"/>
          <w:lang w:val="en-US" w:eastAsia="en-GB"/>
        </w:rPr>
      </w:pPr>
      <w:bookmarkStart w:id="0" w:name="_GoBack"/>
      <w:bookmarkEnd w:id="0"/>
      <w:r w:rsidRPr="00185825">
        <w:rPr>
          <w:rFonts w:eastAsiaTheme="minorEastAsia" w:hAnsi="Calibri"/>
          <w:b/>
          <w:bCs/>
          <w:color w:val="000000" w:themeColor="text1"/>
          <w:kern w:val="24"/>
          <w:sz w:val="48"/>
          <w:szCs w:val="48"/>
          <w:u w:val="single"/>
          <w:lang w:val="en-US" w:eastAsia="en-GB"/>
        </w:rPr>
        <w:t>Signs of something</w:t>
      </w:r>
    </w:p>
    <w:p w:rsidR="00185825" w:rsidRDefault="00185825" w:rsidP="00185825">
      <w:pPr>
        <w:jc w:val="center"/>
        <w:rPr>
          <w:rFonts w:eastAsiaTheme="minorEastAsia" w:hAnsi="Calibri"/>
          <w:b/>
          <w:bCs/>
          <w:i/>
          <w:color w:val="000000" w:themeColor="text1"/>
          <w:kern w:val="24"/>
          <w:sz w:val="32"/>
          <w:szCs w:val="32"/>
          <w:u w:val="single"/>
          <w:lang w:val="en-US" w:eastAsia="en-GB"/>
        </w:rPr>
      </w:pPr>
      <w:r w:rsidRPr="00185825">
        <w:rPr>
          <w:rFonts w:eastAsiaTheme="minorEastAsia" w:hAnsi="Calibri"/>
          <w:b/>
          <w:bCs/>
          <w:i/>
          <w:color w:val="000000" w:themeColor="text1"/>
          <w:kern w:val="24"/>
          <w:sz w:val="32"/>
          <w:szCs w:val="32"/>
          <w:u w:val="single"/>
          <w:lang w:val="en-US" w:eastAsia="en-GB"/>
        </w:rPr>
        <w:t>(Please use this grid to assist practitioners within CYPS only)</w:t>
      </w:r>
    </w:p>
    <w:p w:rsidR="00185825" w:rsidRPr="00AA598E" w:rsidRDefault="00185825" w:rsidP="00185825">
      <w:pPr>
        <w:jc w:val="center"/>
        <w:rPr>
          <w:rFonts w:eastAsiaTheme="minorEastAsia" w:hAnsi="Calibri"/>
          <w:bCs/>
          <w:color w:val="000000" w:themeColor="text1"/>
          <w:kern w:val="24"/>
          <w:sz w:val="32"/>
          <w:szCs w:val="32"/>
          <w:lang w:val="en-US" w:eastAsia="en-GB"/>
        </w:rPr>
      </w:pPr>
      <w:r w:rsidRPr="00AA598E">
        <w:rPr>
          <w:rFonts w:eastAsiaTheme="minorEastAsia" w:hAnsi="Calibri"/>
          <w:bCs/>
          <w:color w:val="000000" w:themeColor="text1"/>
          <w:kern w:val="24"/>
          <w:sz w:val="32"/>
          <w:szCs w:val="32"/>
          <w:lang w:val="en-US" w:eastAsia="en-GB"/>
        </w:rPr>
        <w:t>Hopefully the below will help you pitch language across service areas.</w:t>
      </w:r>
    </w:p>
    <w:p w:rsidR="00185825" w:rsidRDefault="00185825">
      <w:pPr>
        <w:rPr>
          <w:rFonts w:eastAsiaTheme="minorEastAsia" w:hAnsi="Calibri"/>
          <w:b/>
          <w:bCs/>
          <w:color w:val="000000" w:themeColor="text1"/>
          <w:kern w:val="24"/>
          <w:sz w:val="30"/>
          <w:szCs w:val="30"/>
          <w:lang w:val="en-US" w:eastAsia="en-GB"/>
        </w:rPr>
      </w:pPr>
    </w:p>
    <w:p w:rsidR="004B5827" w:rsidRDefault="0018582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B0AEF" wp14:editId="5C5F1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67713" cy="3905250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713" cy="3905250"/>
                          <a:chOff x="0" y="0"/>
                          <a:chExt cx="11812341" cy="4103041"/>
                        </a:xfrm>
                      </wpg:grpSpPr>
                      <wps:wsp>
                        <wps:cNvPr id="2" name="Content Placeholder 4"/>
                        <wps:cNvSpPr txBox="1">
                          <a:spLocks/>
                        </wps:cNvSpPr>
                        <wps:spPr>
                          <a:xfrm>
                            <a:off x="0" y="1"/>
                            <a:ext cx="1655999" cy="1534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Assessment</w:t>
                              </w:r>
                            </w:p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Type</w:t>
                              </w:r>
                            </w:p>
                          </w:txbxContent>
                        </wps:txbx>
                        <wps:bodyPr anchor="ctr">
                          <a:normAutofit/>
                        </wps:bodyPr>
                      </wps:wsp>
                      <wps:wsp>
                        <wps:cNvPr id="3" name="Content Placeholder 4"/>
                        <wps:cNvSpPr txBox="1">
                          <a:spLocks/>
                        </wps:cNvSpPr>
                        <wps:spPr>
                          <a:xfrm>
                            <a:off x="0" y="1679577"/>
                            <a:ext cx="1656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Signs of 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 Safety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4" name="Content Placeholder 4"/>
                        <wps:cNvSpPr txBox="1">
                          <a:spLocks/>
                        </wps:cNvSpPr>
                        <wps:spPr>
                          <a:xfrm>
                            <a:off x="0" y="2510973"/>
                            <a:ext cx="1656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Signs of wellbeing</w:t>
                              </w:r>
                            </w:p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Wellbeing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85000" lnSpcReduction="10000"/>
                        </wps:bodyPr>
                      </wps:wsp>
                      <wps:wsp>
                        <wps:cNvPr id="5" name="Content Placeholder 4"/>
                        <wps:cNvSpPr txBox="1">
                          <a:spLocks/>
                        </wps:cNvSpPr>
                        <wps:spPr>
                          <a:xfrm>
                            <a:off x="0" y="3363699"/>
                            <a:ext cx="1656000" cy="7328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  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Signs of 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  Success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6" name="Content Placeholder 4"/>
                        <wps:cNvSpPr txBox="1">
                          <a:spLocks/>
                        </wps:cNvSpPr>
                        <wps:spPr>
                          <a:xfrm>
                            <a:off x="1731443" y="2"/>
                            <a:ext cx="4314865" cy="655109"/>
                          </a:xfrm>
                          <a:prstGeom prst="rect">
                            <a:avLst/>
                          </a:prstGeom>
                          <a:solidFill>
                            <a:srgbClr val="FFC0B8"/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What Are We Worried About?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lnSpcReduction="10000"/>
                        </wps:bodyPr>
                      </wps:wsp>
                      <wps:wsp>
                        <wps:cNvPr id="7" name="Content Placeholder 4"/>
                        <wps:cNvSpPr txBox="1">
                          <a:spLocks/>
                        </wps:cNvSpPr>
                        <wps:spPr>
                          <a:xfrm>
                            <a:off x="1748375" y="732382"/>
                            <a:ext cx="1332000" cy="828000"/>
                          </a:xfrm>
                          <a:prstGeom prst="rect">
                            <a:avLst/>
                          </a:prstGeom>
                          <a:solidFill>
                            <a:srgbClr val="FFC0B8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Past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8" name="Content Placeholder 4"/>
                        <wps:cNvSpPr txBox="1">
                          <a:spLocks/>
                        </wps:cNvSpPr>
                        <wps:spPr>
                          <a:xfrm>
                            <a:off x="3205943" y="732381"/>
                            <a:ext cx="1332000" cy="828000"/>
                          </a:xfrm>
                          <a:prstGeom prst="rect">
                            <a:avLst/>
                          </a:prstGeom>
                          <a:solidFill>
                            <a:srgbClr val="FFC0B8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Future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9" name="Content Placeholder 4"/>
                        <wps:cNvSpPr txBox="1">
                          <a:spLocks/>
                        </wps:cNvSpPr>
                        <wps:spPr>
                          <a:xfrm>
                            <a:off x="4646577" y="732381"/>
                            <a:ext cx="1399731" cy="828000"/>
                          </a:xfrm>
                          <a:prstGeom prst="rect">
                            <a:avLst/>
                          </a:prstGeom>
                          <a:solidFill>
                            <a:srgbClr val="FFC0B8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en-US"/>
                                </w:rPr>
                                <w:t xml:space="preserve">Complicating </w:t>
                              </w:r>
                            </w:p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3"/>
                                  <w:szCs w:val="23"/>
                                  <w:lang w:val="en-US"/>
                                </w:rPr>
                                <w:t>Factors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0" name="Content Placeholder 4"/>
                        <wps:cNvSpPr txBox="1">
                          <a:spLocks/>
                        </wps:cNvSpPr>
                        <wps:spPr>
                          <a:xfrm>
                            <a:off x="1748376" y="1679577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Harm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1" name="Content Placeholder 4"/>
                        <wps:cNvSpPr txBox="1">
                          <a:spLocks/>
                        </wps:cNvSpPr>
                        <wps:spPr>
                          <a:xfrm>
                            <a:off x="1748375" y="2510973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Wellbeing Concerns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(past)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85000" lnSpcReduction="10000"/>
                        </wps:bodyPr>
                      </wps:wsp>
                      <wps:wsp>
                        <wps:cNvPr id="12" name="Content Placeholder 4"/>
                        <wps:cNvSpPr txBox="1">
                          <a:spLocks/>
                        </wps:cNvSpPr>
                        <wps:spPr>
                          <a:xfrm>
                            <a:off x="6154945" y="732381"/>
                            <a:ext cx="1332000" cy="828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Existing </w:t>
                              </w:r>
                            </w:p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3" name="Content Placeholder 4"/>
                        <wps:cNvSpPr txBox="1">
                          <a:spLocks/>
                        </wps:cNvSpPr>
                        <wps:spPr>
                          <a:xfrm>
                            <a:off x="7612509" y="732380"/>
                            <a:ext cx="1332000" cy="828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Existing</w:t>
                              </w:r>
                            </w:p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Solutions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4" name="Content Placeholder 4"/>
                        <wps:cNvSpPr txBox="1">
                          <a:spLocks/>
                        </wps:cNvSpPr>
                        <wps:spPr>
                          <a:xfrm>
                            <a:off x="9036210" y="732380"/>
                            <a:ext cx="1332000" cy="8026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5" name="Content Placeholder 4"/>
                        <wps:cNvSpPr txBox="1">
                          <a:spLocks/>
                        </wps:cNvSpPr>
                        <wps:spPr>
                          <a:xfrm>
                            <a:off x="10459917" y="732380"/>
                            <a:ext cx="1352386" cy="8026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4"/>
                                  <w:szCs w:val="34"/>
                                  <w:lang w:val="en-US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6" name="Content Placeholder 4"/>
                        <wps:cNvSpPr txBox="1">
                          <a:spLocks/>
                        </wps:cNvSpPr>
                        <wps:spPr>
                          <a:xfrm>
                            <a:off x="6154946" y="1679577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Existing 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7" name="Content Placeholder 4"/>
                        <wps:cNvSpPr txBox="1">
                          <a:spLocks/>
                        </wps:cNvSpPr>
                        <wps:spPr>
                          <a:xfrm>
                            <a:off x="6168782" y="2510972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Existing 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8" name="Content Placeholder 4"/>
                        <wps:cNvSpPr txBox="1">
                          <a:spLocks/>
                        </wps:cNvSpPr>
                        <wps:spPr>
                          <a:xfrm>
                            <a:off x="6148596" y="3363699"/>
                            <a:ext cx="1348967" cy="7328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Existing 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Strengths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19" name="Content Placeholder 4"/>
                        <wps:cNvSpPr txBox="1">
                          <a:spLocks/>
                        </wps:cNvSpPr>
                        <wps:spPr>
                          <a:xfrm>
                            <a:off x="4646581" y="1679577"/>
                            <a:ext cx="1404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Complicating Factors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0" name="Content Placeholder 4"/>
                        <wps:cNvSpPr txBox="1">
                          <a:spLocks/>
                        </wps:cNvSpPr>
                        <wps:spPr>
                          <a:xfrm>
                            <a:off x="4646579" y="2514376"/>
                            <a:ext cx="1404000" cy="7165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Complicating Factors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1" name="Content Placeholder 4"/>
                        <wps:cNvSpPr txBox="1">
                          <a:spLocks/>
                        </wps:cNvSpPr>
                        <wps:spPr>
                          <a:xfrm>
                            <a:off x="4646579" y="3366108"/>
                            <a:ext cx="1404000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Complicating Factors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2" name="Content Placeholder 4"/>
                        <wps:cNvSpPr txBox="1">
                          <a:spLocks/>
                        </wps:cNvSpPr>
                        <wps:spPr>
                          <a:xfrm>
                            <a:off x="3212294" y="1679577"/>
                            <a:ext cx="1325649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Danger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3" name="Content Placeholder 4"/>
                        <wps:cNvSpPr txBox="1">
                          <a:spLocks/>
                        </wps:cNvSpPr>
                        <wps:spPr>
                          <a:xfrm>
                            <a:off x="3212294" y="2510973"/>
                            <a:ext cx="1325649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Critical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Worries (future)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92500" lnSpcReduction="10000"/>
                        </wps:bodyPr>
                      </wps:wsp>
                      <wps:wsp>
                        <wps:cNvPr id="24" name="Content Placeholder 4"/>
                        <wps:cNvSpPr txBox="1">
                          <a:spLocks/>
                        </wps:cNvSpPr>
                        <wps:spPr>
                          <a:xfrm>
                            <a:off x="3212294" y="3363699"/>
                            <a:ext cx="1325649" cy="73934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Critical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Worries  (</w:t>
                              </w:r>
                              <w:proofErr w:type="gramEnd"/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future)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fontScale="92500" lnSpcReduction="10000"/>
                        </wps:bodyPr>
                      </wps:wsp>
                      <wps:wsp>
                        <wps:cNvPr id="25" name="Content Placeholder 4"/>
                        <wps:cNvSpPr txBox="1">
                          <a:spLocks/>
                        </wps:cNvSpPr>
                        <wps:spPr>
                          <a:xfrm>
                            <a:off x="1755465" y="3363699"/>
                            <a:ext cx="1348967" cy="7328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Worrying Behaviour (past)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6" name="Content Placeholder 4"/>
                        <wps:cNvSpPr txBox="1">
                          <a:spLocks/>
                        </wps:cNvSpPr>
                        <wps:spPr>
                          <a:xfrm>
                            <a:off x="9049687" y="1679577"/>
                            <a:ext cx="1318523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Safety Goals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7" name="Content Placeholder 4"/>
                        <wps:cNvSpPr txBox="1">
                          <a:spLocks/>
                        </wps:cNvSpPr>
                        <wps:spPr>
                          <a:xfrm>
                            <a:off x="9053145" y="2514376"/>
                            <a:ext cx="1315065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Wellbeing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br/>
                                <w:t>Goals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8" name="Content Placeholder 4"/>
                        <wps:cNvSpPr txBox="1">
                          <a:spLocks/>
                        </wps:cNvSpPr>
                        <wps:spPr>
                          <a:xfrm>
                            <a:off x="9053145" y="3363699"/>
                            <a:ext cx="1315065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Success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br/>
                                <w:t>Goals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29" name="Content Placeholder 4"/>
                        <wps:cNvSpPr txBox="1">
                          <a:spLocks/>
                        </wps:cNvSpPr>
                        <wps:spPr>
                          <a:xfrm>
                            <a:off x="7612510" y="1679577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Existing</w:t>
                              </w:r>
                            </w:p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0" name="Content Placeholder 4"/>
                        <wps:cNvSpPr txBox="1">
                          <a:spLocks/>
                        </wps:cNvSpPr>
                        <wps:spPr>
                          <a:xfrm>
                            <a:off x="7612509" y="2514376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Existing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br/>
                                <w:t>Wellbeing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1" name="Content Placeholder 4"/>
                        <wps:cNvSpPr txBox="1">
                          <a:spLocks/>
                        </wps:cNvSpPr>
                        <wps:spPr>
                          <a:xfrm>
                            <a:off x="7612509" y="3363699"/>
                            <a:ext cx="1348967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Existing</w:t>
                              </w: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br/>
                                <w:t>Success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2" name="Content Placeholder 4"/>
                        <wps:cNvSpPr txBox="1">
                          <a:spLocks/>
                        </wps:cNvSpPr>
                        <wps:spPr>
                          <a:xfrm>
                            <a:off x="6154946" y="1"/>
                            <a:ext cx="2789563" cy="65510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What’s Working Well?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lnSpcReduction="10000"/>
                        </wps:bodyPr>
                      </wps:wsp>
                      <wps:wsp>
                        <wps:cNvPr id="33" name="Content Placeholder 4"/>
                        <wps:cNvSpPr txBox="1">
                          <a:spLocks/>
                        </wps:cNvSpPr>
                        <wps:spPr>
                          <a:xfrm>
                            <a:off x="10459917" y="1662974"/>
                            <a:ext cx="1352424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4" name="Content Placeholder 4"/>
                        <wps:cNvSpPr txBox="1">
                          <a:spLocks/>
                        </wps:cNvSpPr>
                        <wps:spPr>
                          <a:xfrm>
                            <a:off x="10459879" y="2510972"/>
                            <a:ext cx="1352424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5" name="Content Placeholder 4"/>
                        <wps:cNvSpPr txBox="1">
                          <a:spLocks/>
                        </wps:cNvSpPr>
                        <wps:spPr>
                          <a:xfrm>
                            <a:off x="10459879" y="3363699"/>
                            <a:ext cx="1352424" cy="7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Next Steps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/>
                        </wps:bodyPr>
                      </wps:wsp>
                      <wps:wsp>
                        <wps:cNvPr id="36" name="Content Placeholder 4"/>
                        <wps:cNvSpPr txBox="1">
                          <a:spLocks/>
                        </wps:cNvSpPr>
                        <wps:spPr>
                          <a:xfrm>
                            <a:off x="9048165" y="0"/>
                            <a:ext cx="2747206" cy="65510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185825" w:rsidRPr="00185825" w:rsidRDefault="00185825" w:rsidP="001858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185825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What Needs To Happen?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>
                          <a:normAutofit lnSpcReduction="1000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B0AEF" id="Group 36" o:spid="_x0000_s1026" style="position:absolute;margin-left:0;margin-top:0;width:658.9pt;height:307.5pt;z-index:251659264" coordsize="118123,4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ntent Placeholder 4" o:spid="_x0000_s1027" type="#_x0000_t202" style="position:absolute;width:16559;height:15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" fillcolor="#d8d8d8 [2732]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Assessment</w:t>
                        </w:r>
                      </w:p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Type</w:t>
                        </w:r>
                      </w:p>
                    </w:txbxContent>
                  </v:textbox>
                </v:shape>
                <v:shape id="Content Placeholder 4" o:spid="_x0000_s1028" type="#_x0000_t202" style="position:absolute;top:16795;width:165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Signs of 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 Safety</w:t>
                        </w:r>
                      </w:p>
                    </w:txbxContent>
                  </v:textbox>
                </v:shape>
                <v:shape id="Content Placeholder 4" o:spid="_x0000_s1029" type="#_x0000_t202" style="position:absolute;top:25109;width:165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Signs of wellbeing</w:t>
                        </w:r>
                      </w:p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 Wellbeing</w:t>
                        </w:r>
                      </w:p>
                    </w:txbxContent>
                  </v:textbox>
                </v:shape>
                <v:shape id="Content Placeholder 4" o:spid="_x0000_s1030" type="#_x0000_t202" style="position:absolute;top:33636;width:16560;height:7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Signs of 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  Success</w:t>
                        </w:r>
                      </w:p>
                    </w:txbxContent>
                  </v:textbox>
                </v:shape>
                <v:shape id="Content Placeholder 4" o:spid="_x0000_s1031" type="#_x0000_t202" style="position:absolute;left:17314;width:43149;height:6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" fillcolor="#ffc0b8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What Are We Worried About?</w:t>
                        </w:r>
                      </w:p>
                    </w:txbxContent>
                  </v:textbox>
                </v:shape>
                <v:shape id="Content Placeholder 4" o:spid="_x0000_s1032" type="#_x0000_t202" style="position:absolute;left:17483;top:7323;width:1332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" fillcolor="#ffc0b8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4"/>
                            <w:szCs w:val="34"/>
                            <w:lang w:val="en-US"/>
                          </w:rPr>
                          <w:t>Past</w:t>
                        </w:r>
                      </w:p>
                    </w:txbxContent>
                  </v:textbox>
                </v:shape>
                <v:shape id="Content Placeholder 4" o:spid="_x0000_s1033" type="#_x0000_t202" style="position:absolute;left:32059;top:7323;width:1332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" fillcolor="#ffc0b8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4"/>
                            <w:szCs w:val="34"/>
                            <w:lang w:val="en-US"/>
                          </w:rPr>
                          <w:t>Future</w:t>
                        </w:r>
                      </w:p>
                    </w:txbxContent>
                  </v:textbox>
                </v:shape>
                <v:shape id="Content Placeholder 4" o:spid="_x0000_s1034" type="#_x0000_t202" style="position:absolute;left:46465;top:7323;width:13998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" fillcolor="#ffc0b8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3"/>
                            <w:szCs w:val="23"/>
                            <w:lang w:val="en-US"/>
                          </w:rPr>
                          <w:t xml:space="preserve">Complicating </w:t>
                        </w:r>
                      </w:p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3"/>
                            <w:szCs w:val="23"/>
                            <w:lang w:val="en-US"/>
                          </w:rPr>
                          <w:t>Factors</w:t>
                        </w:r>
                      </w:p>
                    </w:txbxContent>
                  </v:textbox>
                </v:shape>
                <v:shape id="Content Placeholder 4" o:spid="_x0000_s1035" type="#_x0000_t202" style="position:absolute;left:17483;top:16795;width:1349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Harm</w:t>
                        </w:r>
                      </w:p>
                    </w:txbxContent>
                  </v:textbox>
                </v:shape>
                <v:shape id="Content Placeholder 4" o:spid="_x0000_s1036" type="#_x0000_t202" style="position:absolute;left:17483;top:25109;width:1349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" fillcolor="#d8d8d8 [2732]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Wellbeing Concerns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(past)</w:t>
                        </w:r>
                      </w:p>
                    </w:txbxContent>
                  </v:textbox>
                </v:shape>
                <v:shape id="Content Placeholder 4" o:spid="_x0000_s1037" type="#_x0000_t202" style="position:absolute;left:61549;top:7323;width:1332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" fillcolor="#92d050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Existing </w:t>
                        </w:r>
                      </w:p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>Strengths</w:t>
                        </w:r>
                      </w:p>
                    </w:txbxContent>
                  </v:textbox>
                </v:shape>
                <v:shape id="Content Placeholder 4" o:spid="_x0000_s1038" type="#_x0000_t202" style="position:absolute;left:76125;top:7323;width:1332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" fillcolor="#92d050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>Existing</w:t>
                        </w:r>
                      </w:p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  <w:lang w:val="en-US"/>
                          </w:rPr>
                          <w:t>Solutions</w:t>
                        </w:r>
                      </w:p>
                    </w:txbxContent>
                  </v:textbox>
                </v:shape>
                <v:shape id="Content Placeholder 4" o:spid="_x0000_s1039" type="#_x0000_t202" style="position:absolute;left:90362;top:7323;width:13320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" fillcolor="yellow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4"/>
                            <w:szCs w:val="34"/>
                            <w:lang w:val="en-US"/>
                          </w:rPr>
                          <w:t>Goals</w:t>
                        </w:r>
                      </w:p>
                    </w:txbxContent>
                  </v:textbox>
                </v:shape>
                <v:shape id="Content Placeholder 4" o:spid="_x0000_s1040" type="#_x0000_t202" style="position:absolute;left:104599;top:7323;width:13524;height: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" fillcolor="yellow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4"/>
                            <w:szCs w:val="34"/>
                            <w:lang w:val="en-US"/>
                          </w:rPr>
                          <w:t>Next Steps</w:t>
                        </w:r>
                      </w:p>
                    </w:txbxContent>
                  </v:textbox>
                </v:shape>
                <v:shape id="Content Placeholder 4" o:spid="_x0000_s1041" type="#_x0000_t202" style="position:absolute;left:61549;top:16795;width:1349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 xml:space="preserve">Existing 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Strengths</w:t>
                        </w:r>
                      </w:p>
                    </w:txbxContent>
                  </v:textbox>
                </v:shape>
                <v:shape id="Content Placeholder 4" o:spid="_x0000_s1042" type="#_x0000_t202" style="position:absolute;left:61687;top:25109;width:1349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 xml:space="preserve">Existing 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Strengths</w:t>
                        </w:r>
                      </w:p>
                    </w:txbxContent>
                  </v:textbox>
                </v:shape>
                <v:shape id="Content Placeholder 4" o:spid="_x0000_s1043" type="#_x0000_t202" style="position:absolute;left:61485;top:33636;width:13490;height:7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 xml:space="preserve">Existing 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Strengths</w:t>
                        </w:r>
                      </w:p>
                    </w:txbxContent>
                  </v:textbox>
                </v:shape>
                <v:shape id="Content Placeholder 4" o:spid="_x0000_s1044" type="#_x0000_t202" style="position:absolute;left:46465;top:16795;width:140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" fillcolor="#d8d8d8 [2732]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Complicating Factors</w:t>
                        </w:r>
                      </w:p>
                    </w:txbxContent>
                  </v:textbox>
                </v:shape>
                <v:shape id="Content Placeholder 4" o:spid="_x0000_s1045" type="#_x0000_t202" style="position:absolute;left:46465;top:25143;width:14040;height:7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" fillcolor="#d8d8d8 [2732]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Complicating Factors</w:t>
                        </w:r>
                      </w:p>
                    </w:txbxContent>
                  </v:textbox>
                </v:shape>
                <v:shape id="Content Placeholder 4" o:spid="_x0000_s1046" type="#_x0000_t202" style="position:absolute;left:46465;top:33661;width:140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Complicating Factors</w:t>
                        </w:r>
                      </w:p>
                    </w:txbxContent>
                  </v:textbox>
                </v:shape>
                <v:shape id="Content Placeholder 4" o:spid="_x0000_s1047" type="#_x0000_t202" style="position:absolute;left:32122;top:16795;width:13257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Danger</w:t>
                        </w:r>
                      </w:p>
                    </w:txbxContent>
                  </v:textbox>
                </v:shape>
                <v:shape id="Content Placeholder 4" o:spid="_x0000_s1048" type="#_x0000_t202" style="position:absolute;left:32122;top:25109;width:13257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Critical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Worries (future)</w:t>
                        </w:r>
                      </w:p>
                    </w:txbxContent>
                  </v:textbox>
                </v:shape>
                <v:shape id="Content Placeholder 4" o:spid="_x0000_s1049" type="#_x0000_t202" style="position:absolute;left:32122;top:33636;width:13257;height:7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Critical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Worries  (</w:t>
                        </w:r>
                        <w:proofErr w:type="gramEnd"/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future)</w:t>
                        </w:r>
                      </w:p>
                    </w:txbxContent>
                  </v:textbox>
                </v:shape>
                <v:shape id="Content Placeholder 4" o:spid="_x0000_s1050" type="#_x0000_t202" style="position:absolute;left:17554;top:33636;width:13490;height:7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Worrying Behaviour (past)</w:t>
                        </w:r>
                      </w:p>
                    </w:txbxContent>
                  </v:textbox>
                </v:shape>
                <v:shape id="Content Placeholder 4" o:spid="_x0000_s1051" type="#_x0000_t202" style="position:absolute;left:90496;top:16795;width:13186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Safety Goals</w:t>
                        </w:r>
                      </w:p>
                    </w:txbxContent>
                  </v:textbox>
                </v:shape>
                <v:shape id="Content Placeholder 4" o:spid="_x0000_s1052" type="#_x0000_t202" style="position:absolute;left:90531;top:25143;width:1315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Wellbeing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br/>
                          <w:t>Goals</w:t>
                        </w:r>
                      </w:p>
                    </w:txbxContent>
                  </v:textbox>
                </v:shape>
                <v:shape id="Content Placeholder 4" o:spid="_x0000_s1053" type="#_x0000_t202" style="position:absolute;left:90531;top:33636;width:1315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Success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br/>
                          <w:t>Goals</w:t>
                        </w:r>
                      </w:p>
                    </w:txbxContent>
                  </v:textbox>
                </v:shape>
                <v:shape id="Content Placeholder 4" o:spid="_x0000_s1054" type="#_x0000_t202" style="position:absolute;left:76125;top:16795;width:1348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Existing</w:t>
                        </w:r>
                      </w:p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Safety</w:t>
                        </w:r>
                      </w:p>
                    </w:txbxContent>
                  </v:textbox>
                </v:shape>
                <v:shape id="Content Placeholder 4" o:spid="_x0000_s1055" type="#_x0000_t202" style="position:absolute;left:76125;top:25143;width:1348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Existing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br/>
                          <w:t>Wellbeing</w:t>
                        </w:r>
                      </w:p>
                    </w:txbxContent>
                  </v:textbox>
                </v:shape>
                <v:shape id="Content Placeholder 4" o:spid="_x0000_s1056" type="#_x0000_t202" style="position:absolute;left:76125;top:33636;width:1348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Existing</w:t>
                        </w: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br/>
                          <w:t>Success</w:t>
                        </w:r>
                      </w:p>
                    </w:txbxContent>
                  </v:textbox>
                </v:shape>
                <v:shape id="Content Placeholder 4" o:spid="_x0000_s1057" type="#_x0000_t202" style="position:absolute;left:61549;width:27896;height:6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" fillcolor="#92d050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What’s Working Well?</w:t>
                        </w:r>
                      </w:p>
                    </w:txbxContent>
                  </v:textbox>
                </v:shape>
                <v:shape id="Content Placeholder 4" o:spid="_x0000_s1058" type="#_x0000_t202" style="position:absolute;left:104599;top:16629;width:13524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Next Steps</w:t>
                        </w:r>
                      </w:p>
                    </w:txbxContent>
                  </v:textbox>
                </v:shape>
                <v:shape id="Content Placeholder 4" o:spid="_x0000_s1059" type="#_x0000_t202" style="position:absolute;left:104598;top:25109;width:1352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Next Steps</w:t>
                        </w:r>
                      </w:p>
                    </w:txbxContent>
                  </v:textbox>
                </v:shape>
                <v:shape id="Content Placeholder 4" o:spid="_x0000_s1060" type="#_x0000_t202" style="position:absolute;left:104598;top:33636;width:1352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" fillcolor="#d8d8d8 [2732]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</w:pPr>
                        <w:r w:rsidRPr="001858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lang w:val="en-US"/>
                          </w:rPr>
                          <w:t>Next Steps</w:t>
                        </w:r>
                      </w:p>
                    </w:txbxContent>
                  </v:textbox>
                </v:shape>
                <v:shape id="Content Placeholder 4" o:spid="_x0000_s1061" type="#_x0000_t202" style="position:absolute;left:90481;width:27472;height:6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" fillcolor="yellow" stroked="f">
                  <v:path arrowok="t"/>
                  <v:textbox>
                    <w:txbxContent>
                      <w:p w:rsidR="00185825" w:rsidRPr="00185825" w:rsidRDefault="00185825" w:rsidP="001858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185825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What Needs To Happen?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B5827" w:rsidSect="0018582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74" w:rsidRDefault="002B1174" w:rsidP="00185825">
      <w:pPr>
        <w:spacing w:after="0" w:line="240" w:lineRule="auto"/>
      </w:pPr>
      <w:r>
        <w:separator/>
      </w:r>
    </w:p>
  </w:endnote>
  <w:endnote w:type="continuationSeparator" w:id="0">
    <w:p w:rsidR="002B1174" w:rsidRDefault="002B1174" w:rsidP="0018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74" w:rsidRDefault="002B1174" w:rsidP="00185825">
      <w:pPr>
        <w:spacing w:after="0" w:line="240" w:lineRule="auto"/>
      </w:pPr>
      <w:r>
        <w:separator/>
      </w:r>
    </w:p>
  </w:footnote>
  <w:footnote w:type="continuationSeparator" w:id="0">
    <w:p w:rsidR="002B1174" w:rsidRDefault="002B1174" w:rsidP="0018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25" w:rsidRDefault="00185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BrNcyX017IH8AJqoNNOe9YqGGBHIAXTldUD/UmeYMTC7pbNF8yNwTwSlvJNGok3AGIQv4ymQDgwgxzhO9lsAw==" w:salt="Bev9ZgmWYkwLn4GD0rr5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5"/>
    <w:rsid w:val="000D11C3"/>
    <w:rsid w:val="00185825"/>
    <w:rsid w:val="001A0B10"/>
    <w:rsid w:val="002B1174"/>
    <w:rsid w:val="009D20FC"/>
    <w:rsid w:val="00AA598E"/>
    <w:rsid w:val="00C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CCA1D-27AC-4D0A-B485-A8A61A1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8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25"/>
  </w:style>
  <w:style w:type="paragraph" w:styleId="Footer">
    <w:name w:val="footer"/>
    <w:basedOn w:val="Normal"/>
    <w:link w:val="FooterChar"/>
    <w:uiPriority w:val="99"/>
    <w:unhideWhenUsed/>
    <w:rsid w:val="00185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Miles</dc:creator>
  <cp:keywords/>
  <dc:description/>
  <cp:lastModifiedBy>Haydn ReesJones</cp:lastModifiedBy>
  <cp:revision>2</cp:revision>
  <dcterms:created xsi:type="dcterms:W3CDTF">2019-04-25T14:16:00Z</dcterms:created>
  <dcterms:modified xsi:type="dcterms:W3CDTF">2020-11-26T16:54:00Z</dcterms:modified>
</cp:coreProperties>
</file>